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37349D29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B73E91">
        <w:rPr>
          <w:rFonts w:ascii="Arial" w:hAnsi="Arial" w:cs="Arial"/>
          <w:b/>
          <w:sz w:val="24"/>
          <w:szCs w:val="24"/>
        </w:rPr>
        <w:t>Tercera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B73E91">
        <w:rPr>
          <w:rFonts w:ascii="Arial" w:hAnsi="Arial" w:cs="Arial"/>
          <w:b/>
          <w:sz w:val="24"/>
          <w:szCs w:val="24"/>
        </w:rPr>
        <w:t>doce</w:t>
      </w:r>
      <w:r w:rsidR="007A6CF1">
        <w:rPr>
          <w:rFonts w:ascii="Arial" w:hAnsi="Arial" w:cs="Arial"/>
          <w:b/>
          <w:sz w:val="24"/>
          <w:szCs w:val="24"/>
        </w:rPr>
        <w:t xml:space="preserve"> </w:t>
      </w:r>
      <w:r w:rsidR="008F2D02" w:rsidRPr="008F2D02">
        <w:rPr>
          <w:rFonts w:ascii="Arial" w:hAnsi="Arial" w:cs="Arial"/>
          <w:b/>
          <w:sz w:val="24"/>
          <w:szCs w:val="24"/>
        </w:rPr>
        <w:t xml:space="preserve">de </w:t>
      </w:r>
      <w:r w:rsidR="00AE47F0">
        <w:rPr>
          <w:rFonts w:ascii="Arial" w:hAnsi="Arial" w:cs="Arial"/>
          <w:b/>
          <w:sz w:val="24"/>
          <w:szCs w:val="24"/>
        </w:rPr>
        <w:t>febrero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555754">
        <w:rPr>
          <w:rFonts w:ascii="Arial" w:hAnsi="Arial" w:cs="Arial"/>
          <w:b/>
          <w:sz w:val="24"/>
          <w:szCs w:val="24"/>
        </w:rPr>
        <w:t>catorce</w:t>
      </w:r>
      <w:r w:rsidRPr="00737943">
        <w:rPr>
          <w:rFonts w:ascii="Arial" w:hAnsi="Arial" w:cs="Arial"/>
          <w:b/>
          <w:sz w:val="24"/>
          <w:szCs w:val="24"/>
        </w:rPr>
        <w:t xml:space="preserve"> horas</w:t>
      </w:r>
      <w:r w:rsidR="00127EB3">
        <w:rPr>
          <w:rFonts w:ascii="Arial" w:hAnsi="Arial" w:cs="Arial"/>
          <w:b/>
          <w:sz w:val="24"/>
          <w:szCs w:val="24"/>
        </w:rPr>
        <w:t xml:space="preserve">, </w:t>
      </w:r>
      <w:r w:rsidRPr="008F2D02">
        <w:rPr>
          <w:rFonts w:ascii="Arial" w:hAnsi="Arial" w:cs="Arial"/>
          <w:b/>
          <w:sz w:val="24"/>
          <w:szCs w:val="24"/>
        </w:rPr>
        <w:t xml:space="preserve">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2E2FA82F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127EB3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127EB3">
        <w:rPr>
          <w:rFonts w:ascii="Arial" w:hAnsi="Arial" w:cs="Arial"/>
          <w:sz w:val="24"/>
          <w:szCs w:val="24"/>
        </w:rPr>
        <w:t>Aprobación del orden del día;</w:t>
      </w:r>
    </w:p>
    <w:p w14:paraId="608F503D" w14:textId="301C1A06" w:rsidR="00127EB3" w:rsidRPr="00127EB3" w:rsidRDefault="00127EB3" w:rsidP="00127EB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127EB3">
        <w:rPr>
          <w:rFonts w:ascii="Arial" w:hAnsi="Arial" w:cs="Arial"/>
          <w:sz w:val="24"/>
          <w:szCs w:val="24"/>
        </w:rPr>
        <w:t>Proyecto de resolución de un</w:t>
      </w:r>
      <w:r w:rsidRPr="00127EB3">
        <w:rPr>
          <w:sz w:val="24"/>
          <w:szCs w:val="24"/>
        </w:rPr>
        <w:t xml:space="preserve"> </w:t>
      </w:r>
      <w:r w:rsidRPr="00127EB3">
        <w:rPr>
          <w:rFonts w:ascii="Arial" w:hAnsi="Arial" w:cs="Arial"/>
          <w:sz w:val="24"/>
          <w:szCs w:val="24"/>
        </w:rPr>
        <w:t>Juicio para la Protección de los Derechos Político-Electorales de la Ciudadanía, identificado con el número de expediente TEEA-JDC-0</w:t>
      </w:r>
      <w:r w:rsidR="00377EBE">
        <w:rPr>
          <w:rFonts w:ascii="Arial" w:hAnsi="Arial" w:cs="Arial"/>
          <w:sz w:val="24"/>
          <w:szCs w:val="24"/>
        </w:rPr>
        <w:t>0</w:t>
      </w:r>
      <w:r w:rsidR="00B73E91">
        <w:rPr>
          <w:rFonts w:ascii="Arial" w:hAnsi="Arial" w:cs="Arial"/>
          <w:sz w:val="24"/>
          <w:szCs w:val="24"/>
        </w:rPr>
        <w:t>4</w:t>
      </w:r>
      <w:r w:rsidRPr="00127EB3">
        <w:rPr>
          <w:rFonts w:ascii="Arial" w:hAnsi="Arial" w:cs="Arial"/>
          <w:sz w:val="24"/>
          <w:szCs w:val="24"/>
        </w:rPr>
        <w:t>/202</w:t>
      </w:r>
      <w:r w:rsidR="00377EBE">
        <w:rPr>
          <w:rFonts w:ascii="Arial" w:hAnsi="Arial" w:cs="Arial"/>
          <w:sz w:val="24"/>
          <w:szCs w:val="24"/>
        </w:rPr>
        <w:t>5</w:t>
      </w:r>
      <w:r w:rsidR="00B73E91">
        <w:rPr>
          <w:rFonts w:ascii="Arial" w:hAnsi="Arial" w:cs="Arial"/>
          <w:sz w:val="24"/>
          <w:szCs w:val="24"/>
        </w:rPr>
        <w:t xml:space="preserve"> y Acumulado</w:t>
      </w:r>
      <w:r w:rsidRPr="00127EB3">
        <w:rPr>
          <w:rFonts w:ascii="Arial" w:hAnsi="Arial" w:cs="Arial"/>
          <w:sz w:val="24"/>
          <w:szCs w:val="24"/>
        </w:rPr>
        <w:t xml:space="preserve">, </w:t>
      </w:r>
      <w:r w:rsidR="00B73E91" w:rsidRPr="00127EB3">
        <w:rPr>
          <w:rFonts w:ascii="Arial" w:hAnsi="Arial" w:cs="Arial"/>
          <w:sz w:val="24"/>
          <w:szCs w:val="24"/>
        </w:rPr>
        <w:t>propuesto por la ponencia de</w:t>
      </w:r>
      <w:r w:rsidR="00B73E91">
        <w:rPr>
          <w:rFonts w:ascii="Arial" w:hAnsi="Arial" w:cs="Arial"/>
          <w:sz w:val="24"/>
          <w:szCs w:val="24"/>
        </w:rPr>
        <w:t>l Magistrad</w:t>
      </w:r>
      <w:r w:rsidR="003C5456">
        <w:rPr>
          <w:rFonts w:ascii="Arial" w:hAnsi="Arial" w:cs="Arial"/>
          <w:sz w:val="24"/>
          <w:szCs w:val="24"/>
        </w:rPr>
        <w:t>a</w:t>
      </w:r>
      <w:r w:rsidR="00B73E91">
        <w:rPr>
          <w:rFonts w:ascii="Arial" w:hAnsi="Arial" w:cs="Arial"/>
          <w:sz w:val="24"/>
          <w:szCs w:val="24"/>
        </w:rPr>
        <w:t xml:space="preserve"> en Funciones Ivonne Azucena Zavala Soto.</w:t>
      </w:r>
    </w:p>
    <w:bookmarkEnd w:id="5"/>
    <w:p w14:paraId="62DE2862" w14:textId="77777777" w:rsidR="00F23D58" w:rsidRPr="00127EB3" w:rsidRDefault="00F23D58" w:rsidP="00F23D5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6A2E79A9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1F88F64C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F2D02">
        <w:rPr>
          <w:rFonts w:ascii="Arial" w:hAnsi="Arial" w:cs="Arial"/>
          <w:b/>
          <w:sz w:val="24"/>
          <w:szCs w:val="24"/>
        </w:rPr>
        <w:t>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proofErr w:type="gramEnd"/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5944AB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38E49900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B73E91">
      <w:rPr>
        <w:rFonts w:cstheme="minorHAnsi"/>
        <w:b/>
        <w:sz w:val="24"/>
        <w:szCs w:val="20"/>
      </w:rPr>
      <w:t>once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377EBE">
      <w:rPr>
        <w:rFonts w:cstheme="minorHAnsi"/>
        <w:b/>
        <w:sz w:val="24"/>
        <w:szCs w:val="20"/>
      </w:rPr>
      <w:t>febrero</w:t>
    </w:r>
  </w:p>
  <w:p w14:paraId="308FE30E" w14:textId="016EC0FE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</w:t>
    </w:r>
    <w:r w:rsidR="00377EBE">
      <w:rPr>
        <w:rFonts w:cstheme="minorHAnsi"/>
        <w:b/>
        <w:sz w:val="24"/>
        <w:szCs w:val="20"/>
      </w:rPr>
      <w:t>cinco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6704B"/>
    <w:rsid w:val="00081C03"/>
    <w:rsid w:val="000B4507"/>
    <w:rsid w:val="000B5832"/>
    <w:rsid w:val="00127EB3"/>
    <w:rsid w:val="00187002"/>
    <w:rsid w:val="001E5F07"/>
    <w:rsid w:val="001F329D"/>
    <w:rsid w:val="00234B6D"/>
    <w:rsid w:val="00234C8F"/>
    <w:rsid w:val="002476D8"/>
    <w:rsid w:val="0029253C"/>
    <w:rsid w:val="002D76C2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B624B"/>
    <w:rsid w:val="006D572C"/>
    <w:rsid w:val="006F5868"/>
    <w:rsid w:val="0073612C"/>
    <w:rsid w:val="007378DD"/>
    <w:rsid w:val="00737943"/>
    <w:rsid w:val="007922A6"/>
    <w:rsid w:val="007A4B51"/>
    <w:rsid w:val="007A6CF1"/>
    <w:rsid w:val="007A72FE"/>
    <w:rsid w:val="007E6F1E"/>
    <w:rsid w:val="00802AF7"/>
    <w:rsid w:val="008C159A"/>
    <w:rsid w:val="008F2D02"/>
    <w:rsid w:val="00902ABC"/>
    <w:rsid w:val="009514A0"/>
    <w:rsid w:val="00974348"/>
    <w:rsid w:val="009B149C"/>
    <w:rsid w:val="00A50576"/>
    <w:rsid w:val="00A96E11"/>
    <w:rsid w:val="00AD3C9F"/>
    <w:rsid w:val="00AE47F0"/>
    <w:rsid w:val="00B01434"/>
    <w:rsid w:val="00B01E5B"/>
    <w:rsid w:val="00B20034"/>
    <w:rsid w:val="00B73E91"/>
    <w:rsid w:val="00BE615F"/>
    <w:rsid w:val="00C0526C"/>
    <w:rsid w:val="00C267A1"/>
    <w:rsid w:val="00C319B4"/>
    <w:rsid w:val="00C77AA5"/>
    <w:rsid w:val="00CE6AC3"/>
    <w:rsid w:val="00D51330"/>
    <w:rsid w:val="00D619D7"/>
    <w:rsid w:val="00DB3E89"/>
    <w:rsid w:val="00DB51A8"/>
    <w:rsid w:val="00DC40D8"/>
    <w:rsid w:val="00E12B91"/>
    <w:rsid w:val="00E14B97"/>
    <w:rsid w:val="00E172F0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23</cp:revision>
  <cp:lastPrinted>2025-02-11T17:10:00Z</cp:lastPrinted>
  <dcterms:created xsi:type="dcterms:W3CDTF">2024-07-17T15:10:00Z</dcterms:created>
  <dcterms:modified xsi:type="dcterms:W3CDTF">2025-02-11T20:58:00Z</dcterms:modified>
</cp:coreProperties>
</file>